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FF6135">
        <w:rPr>
          <w:b/>
          <w:sz w:val="32"/>
          <w:szCs w:val="32"/>
          <w:lang w:eastAsia="ar-SA"/>
        </w:rPr>
        <w:t>2</w:t>
      </w:r>
      <w:r w:rsidR="007D7098">
        <w:rPr>
          <w:b/>
          <w:sz w:val="32"/>
          <w:szCs w:val="32"/>
          <w:lang w:eastAsia="ar-SA"/>
        </w:rPr>
        <w:t>9</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FF6135">
        <w:rPr>
          <w:b/>
          <w:sz w:val="32"/>
          <w:szCs w:val="32"/>
        </w:rPr>
        <w:t>2</w:t>
      </w:r>
      <w:r w:rsidR="007D7098">
        <w:rPr>
          <w:b/>
          <w:sz w:val="32"/>
          <w:szCs w:val="32"/>
        </w:rPr>
        <w:t>9</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1E497C" w:rsidRPr="00FD3BB0" w:rsidRDefault="00851C68" w:rsidP="009D25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1E497C" w:rsidRPr="001E497C">
        <w:rPr>
          <w:sz w:val="28"/>
          <w:szCs w:val="28"/>
        </w:rPr>
        <w:t>небольшая облачность. Без осадков. На дорогах местами гололедица. Ветер восточный 2-7 м/с, днем местами порывы до 1</w:t>
      </w:r>
      <w:r w:rsidR="001E497C">
        <w:rPr>
          <w:sz w:val="28"/>
          <w:szCs w:val="28"/>
        </w:rPr>
        <w:t>2 м/с. Температура ночью -8…-13</w:t>
      </w:r>
      <w:r w:rsidR="00FD3BB0">
        <w:rPr>
          <w:sz w:val="28"/>
          <w:szCs w:val="28"/>
          <w:vertAlign w:val="superscript"/>
        </w:rPr>
        <w:t>о</w:t>
      </w:r>
      <w:r w:rsidR="00FD3BB0">
        <w:rPr>
          <w:sz w:val="28"/>
          <w:szCs w:val="28"/>
        </w:rPr>
        <w:t>С</w:t>
      </w:r>
      <w:r w:rsidR="001E497C" w:rsidRPr="001E497C">
        <w:rPr>
          <w:sz w:val="28"/>
          <w:szCs w:val="28"/>
        </w:rPr>
        <w:t>,  днем +4…+9</w:t>
      </w:r>
      <w:r w:rsidR="00FD3BB0">
        <w:rPr>
          <w:sz w:val="28"/>
          <w:szCs w:val="28"/>
          <w:vertAlign w:val="superscript"/>
        </w:rPr>
        <w:t>о</w:t>
      </w:r>
      <w:r w:rsidR="00FD3BB0">
        <w:rPr>
          <w:sz w:val="28"/>
          <w:szCs w:val="28"/>
        </w:rPr>
        <w:t>С.</w:t>
      </w:r>
    </w:p>
    <w:p w:rsidR="00C4079E" w:rsidRPr="001E497C" w:rsidRDefault="00C4079E" w:rsidP="001E497C">
      <w:pPr>
        <w:pStyle w:val="a7"/>
        <w:numPr>
          <w:ilvl w:val="0"/>
          <w:numId w:val="27"/>
        </w:numPr>
        <w:tabs>
          <w:tab w:val="left" w:pos="7800"/>
        </w:tabs>
        <w:jc w:val="both"/>
        <w:rPr>
          <w:sz w:val="28"/>
          <w:szCs w:val="28"/>
        </w:rPr>
      </w:pPr>
      <w:r w:rsidRPr="001E497C">
        <w:rPr>
          <w:b/>
          <w:sz w:val="32"/>
          <w:szCs w:val="32"/>
          <w:lang w:eastAsia="ar-SA"/>
        </w:rPr>
        <w:t xml:space="preserve">Вероятность риска </w:t>
      </w:r>
      <w:r w:rsidR="002B0A8B" w:rsidRPr="001E497C">
        <w:rPr>
          <w:b/>
          <w:sz w:val="32"/>
          <w:szCs w:val="32"/>
          <w:lang w:eastAsia="ar-SA"/>
        </w:rPr>
        <w:t xml:space="preserve">возникновения </w:t>
      </w:r>
      <w:r w:rsidRPr="001E497C">
        <w:rPr>
          <w:b/>
          <w:sz w:val="32"/>
          <w:szCs w:val="32"/>
          <w:lang w:eastAsia="ar-SA"/>
        </w:rPr>
        <w:t>техног</w:t>
      </w:r>
      <w:r w:rsidR="00E33036" w:rsidRPr="001E497C">
        <w:rPr>
          <w:b/>
          <w:sz w:val="32"/>
          <w:szCs w:val="32"/>
          <w:lang w:eastAsia="ar-SA"/>
        </w:rPr>
        <w:t>енны</w:t>
      </w:r>
      <w:r w:rsidR="002B0A8B" w:rsidRPr="001E497C">
        <w:rPr>
          <w:b/>
          <w:sz w:val="32"/>
          <w:szCs w:val="32"/>
          <w:lang w:eastAsia="ar-SA"/>
        </w:rPr>
        <w:t>х</w:t>
      </w:r>
      <w:r w:rsidR="00F4319F" w:rsidRPr="001E497C">
        <w:rPr>
          <w:b/>
          <w:sz w:val="32"/>
          <w:szCs w:val="32"/>
          <w:lang w:eastAsia="ar-SA"/>
        </w:rPr>
        <w:t xml:space="preserve"> пожар</w:t>
      </w:r>
      <w:r w:rsidR="002B0A8B" w:rsidRPr="001E497C">
        <w:rPr>
          <w:b/>
          <w:sz w:val="32"/>
          <w:szCs w:val="32"/>
          <w:lang w:eastAsia="ar-SA"/>
        </w:rPr>
        <w:t>ов</w:t>
      </w:r>
      <w:r w:rsidR="00E50341" w:rsidRPr="001E497C">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37D47" w:rsidRPr="00637D47" w:rsidRDefault="009D255A" w:rsidP="0020550D">
      <w:pPr>
        <w:tabs>
          <w:tab w:val="left" w:pos="993"/>
        </w:tabs>
        <w:ind w:firstLine="567"/>
        <w:jc w:val="both"/>
        <w:rPr>
          <w:sz w:val="28"/>
          <w:szCs w:val="28"/>
        </w:rPr>
      </w:pPr>
      <w:r>
        <w:rPr>
          <w:rFonts w:cs="Calibri"/>
          <w:bCs/>
          <w:kern w:val="1"/>
          <w:sz w:val="28"/>
          <w:szCs w:val="28"/>
          <w:lang w:eastAsia="ar-SA"/>
        </w:rPr>
        <w:t>Сохраняется</w:t>
      </w:r>
      <w:r w:rsidR="00FE09DB" w:rsidRPr="00FE09DB">
        <w:rPr>
          <w:rFonts w:cs="Calibri"/>
          <w:bCs/>
          <w:kern w:val="1"/>
          <w:sz w:val="28"/>
          <w:szCs w:val="28"/>
          <w:lang w:eastAsia="ar-SA"/>
        </w:rPr>
        <w:t xml:space="preserve">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FD3BB0" w:rsidRPr="00FD3BB0">
        <w:rPr>
          <w:b/>
          <w:sz w:val="28"/>
          <w:szCs w:val="28"/>
        </w:rPr>
        <w:t>(на дорогах местами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C02C4F" w:rsidRDefault="00637D47" w:rsidP="00611423">
      <w:pPr>
        <w:tabs>
          <w:tab w:val="left" w:pos="567"/>
        </w:tabs>
        <w:suppressAutoHyphens/>
        <w:ind w:firstLine="708"/>
        <w:jc w:val="both"/>
        <w:rPr>
          <w:b/>
          <w:sz w:val="32"/>
          <w:szCs w:val="32"/>
        </w:rPr>
      </w:pPr>
      <w:r w:rsidRPr="00C02C4F">
        <w:rPr>
          <w:b/>
          <w:sz w:val="32"/>
          <w:szCs w:val="32"/>
        </w:rPr>
        <w:t>5</w:t>
      </w:r>
      <w:r w:rsidRPr="00C02C4F">
        <w:rPr>
          <w:sz w:val="32"/>
          <w:szCs w:val="32"/>
        </w:rPr>
        <w:t>.</w:t>
      </w:r>
      <w:r w:rsidRPr="00C02C4F">
        <w:rPr>
          <w:b/>
          <w:sz w:val="32"/>
          <w:szCs w:val="32"/>
        </w:rPr>
        <w:t>Вероятность риска</w:t>
      </w:r>
      <w:r w:rsidR="00FF6135" w:rsidRPr="00C02C4F">
        <w:rPr>
          <w:b/>
          <w:sz w:val="32"/>
          <w:szCs w:val="32"/>
        </w:rPr>
        <w:t xml:space="preserve"> аварий на объектах </w:t>
      </w:r>
      <w:r w:rsidRPr="00C02C4F">
        <w:rPr>
          <w:b/>
          <w:sz w:val="32"/>
          <w:szCs w:val="32"/>
        </w:rPr>
        <w:t xml:space="preserve"> ЖКХ. </w:t>
      </w:r>
    </w:p>
    <w:p w:rsidR="00FF6135" w:rsidRPr="00FF6135" w:rsidRDefault="00637D47" w:rsidP="00611423">
      <w:pPr>
        <w:tabs>
          <w:tab w:val="left" w:pos="567"/>
        </w:tabs>
        <w:suppressAutoHyphens/>
        <w:ind w:firstLine="708"/>
        <w:jc w:val="both"/>
        <w:rPr>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FF6135" w:rsidRPr="00FF6135">
        <w:rPr>
          <w:sz w:val="28"/>
          <w:szCs w:val="28"/>
        </w:rPr>
        <w:t xml:space="preserve">Сохраняется вероятность схода снежных масс и наледи, а также падение сосулек.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FF6135" w:rsidRPr="00C02C4F" w:rsidRDefault="00AE7E13" w:rsidP="003954EB">
      <w:pPr>
        <w:tabs>
          <w:tab w:val="left" w:pos="7800"/>
        </w:tabs>
        <w:jc w:val="both"/>
        <w:rPr>
          <w:sz w:val="32"/>
          <w:szCs w:val="32"/>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w:t>
      </w:r>
      <w:r w:rsidR="00637D47" w:rsidRPr="00C02C4F">
        <w:rPr>
          <w:b/>
          <w:sz w:val="32"/>
          <w:szCs w:val="32"/>
        </w:rPr>
        <w:t>Вероятность риска возникновения подтоплений (гидрологическая обстановка).</w:t>
      </w:r>
      <w:r w:rsidR="00637D47" w:rsidRPr="00C02C4F">
        <w:rPr>
          <w:sz w:val="32"/>
          <w:szCs w:val="32"/>
        </w:rPr>
        <w:t xml:space="preserve"> </w:t>
      </w:r>
    </w:p>
    <w:p w:rsidR="00FD3BB0" w:rsidRDefault="009D255A" w:rsidP="000C1209">
      <w:pPr>
        <w:tabs>
          <w:tab w:val="left" w:pos="7800"/>
        </w:tabs>
        <w:jc w:val="both"/>
      </w:pPr>
      <w:r>
        <w:rPr>
          <w:b/>
          <w:sz w:val="28"/>
          <w:szCs w:val="28"/>
        </w:rPr>
        <w:t xml:space="preserve">           </w:t>
      </w:r>
      <w:r w:rsidR="00FD3BB0" w:rsidRPr="00FD3BB0">
        <w:rPr>
          <w:sz w:val="28"/>
          <w:szCs w:val="28"/>
        </w:rPr>
        <w:t>Отрицательные ночные и слабоположительные дневные температуры воздуха продолжат процесс постепенного снеготаяния (таяние в дневные и вымерзание в ночные часы</w:t>
      </w:r>
      <w:r w:rsidR="000C1209">
        <w:rPr>
          <w:sz w:val="28"/>
          <w:szCs w:val="28"/>
        </w:rPr>
        <w:t xml:space="preserve">) </w:t>
      </w:r>
      <w:r w:rsidR="000C1209" w:rsidRPr="00FF6135">
        <w:rPr>
          <w:sz w:val="28"/>
          <w:szCs w:val="28"/>
        </w:rPr>
        <w:t>на предстоящие сутки существенно замедлят процесс снеготаяния</w:t>
      </w:r>
      <w:r w:rsidR="000C1209">
        <w:t>.</w:t>
      </w:r>
    </w:p>
    <w:p w:rsidR="00717657" w:rsidRDefault="000C1209" w:rsidP="003954EB">
      <w:pPr>
        <w:tabs>
          <w:tab w:val="left" w:pos="7800"/>
        </w:tabs>
        <w:jc w:val="both"/>
        <w:rPr>
          <w:sz w:val="28"/>
          <w:szCs w:val="28"/>
        </w:rPr>
      </w:pPr>
      <w:r>
        <w:rPr>
          <w:sz w:val="28"/>
          <w:szCs w:val="28"/>
        </w:rPr>
        <w:t xml:space="preserve">           </w:t>
      </w:r>
      <w:r w:rsidR="00637D47" w:rsidRPr="00637D47">
        <w:rPr>
          <w:sz w:val="28"/>
          <w:szCs w:val="28"/>
        </w:rPr>
        <w:t xml:space="preserve"> На территории </w:t>
      </w:r>
      <w:r w:rsidR="00637D47" w:rsidRPr="00637D47">
        <w:rPr>
          <w:b/>
          <w:sz w:val="28"/>
          <w:szCs w:val="28"/>
        </w:rPr>
        <w:t>Усть-Пристанского района</w:t>
      </w:r>
      <w:r w:rsidR="00637D47" w:rsidRPr="00637D47">
        <w:rPr>
          <w:sz w:val="28"/>
          <w:szCs w:val="28"/>
        </w:rPr>
        <w:t xml:space="preserve"> </w:t>
      </w:r>
      <w:r>
        <w:rPr>
          <w:sz w:val="28"/>
          <w:szCs w:val="28"/>
        </w:rPr>
        <w:t>п</w:t>
      </w:r>
      <w:r w:rsidRPr="000C1209">
        <w:rPr>
          <w:sz w:val="28"/>
          <w:szCs w:val="28"/>
        </w:rPr>
        <w:t>одтопление жилых домов не прогнозируется</w:t>
      </w:r>
      <w:r w:rsidR="00717657">
        <w:rPr>
          <w:sz w:val="28"/>
          <w:szCs w:val="28"/>
        </w:rPr>
        <w:t>.</w:t>
      </w:r>
    </w:p>
    <w:p w:rsidR="00637D47" w:rsidRPr="00637D47" w:rsidRDefault="000C1209" w:rsidP="00717657">
      <w:pPr>
        <w:tabs>
          <w:tab w:val="left" w:pos="7800"/>
        </w:tabs>
        <w:ind w:firstLine="709"/>
        <w:jc w:val="both"/>
        <w:rPr>
          <w:b/>
          <w:sz w:val="28"/>
          <w:szCs w:val="28"/>
        </w:rPr>
      </w:pPr>
      <w:r>
        <w:rPr>
          <w:sz w:val="28"/>
          <w:szCs w:val="28"/>
        </w:rPr>
        <w:t xml:space="preserve"> </w:t>
      </w:r>
      <w:r w:rsidR="00717657">
        <w:rPr>
          <w:sz w:val="28"/>
          <w:szCs w:val="28"/>
        </w:rPr>
        <w:t>Г</w:t>
      </w:r>
      <w:r w:rsidRPr="00637D47">
        <w:rPr>
          <w:sz w:val="28"/>
          <w:szCs w:val="28"/>
        </w:rPr>
        <w:t>идрологическая обстановка стабильная</w:t>
      </w:r>
      <w:r w:rsidR="00717657">
        <w:rPr>
          <w:sz w:val="28"/>
          <w:szCs w:val="28"/>
        </w:rPr>
        <w:t>.</w:t>
      </w:r>
    </w:p>
    <w:p w:rsidR="00804776" w:rsidRDefault="00637D47" w:rsidP="003954EB">
      <w:pPr>
        <w:tabs>
          <w:tab w:val="left" w:pos="7800"/>
        </w:tabs>
        <w:jc w:val="both"/>
      </w:pPr>
      <w:r>
        <w:rPr>
          <w:b/>
          <w:sz w:val="32"/>
          <w:szCs w:val="32"/>
        </w:rPr>
        <w:t xml:space="preserve">          8</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993234">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993234" w:rsidRPr="00993234">
        <w:rPr>
          <w:sz w:val="28"/>
          <w:szCs w:val="28"/>
        </w:rPr>
        <w:t xml:space="preserve"> </w:t>
      </w:r>
      <w:r w:rsidR="00993234"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00993234" w:rsidRPr="00A21597">
        <w:rPr>
          <w:sz w:val="28"/>
          <w:szCs w:val="28"/>
        </w:rPr>
        <w:t>риск</w:t>
      </w:r>
      <w:r w:rsidR="00993234">
        <w:rPr>
          <w:sz w:val="28"/>
          <w:szCs w:val="28"/>
        </w:rPr>
        <w:t xml:space="preserve"> </w:t>
      </w:r>
      <w:r w:rsidR="00993234" w:rsidRPr="00A21597">
        <w:rPr>
          <w:sz w:val="28"/>
          <w:szCs w:val="28"/>
        </w:rPr>
        <w:t xml:space="preserve">происшествий, связанных с потерей людей в природной среде; </w:t>
      </w:r>
      <w:r w:rsidR="00993234" w:rsidRPr="00BE4DBE">
        <w:rPr>
          <w:sz w:val="28"/>
          <w:szCs w:val="28"/>
        </w:rPr>
        <w:t xml:space="preserve">риск аварий на объектах воздушного транспорта; </w:t>
      </w:r>
      <w:r w:rsidR="00993234"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993234">
        <w:rPr>
          <w:sz w:val="28"/>
          <w:szCs w:val="28"/>
        </w:rPr>
        <w:t>проведении массовых мероприятий</w:t>
      </w:r>
      <w:r w:rsidR="00993234" w:rsidRPr="00B03B6B">
        <w:rPr>
          <w:sz w:val="28"/>
          <w:szCs w:val="28"/>
        </w:rPr>
        <w:t xml:space="preserve">. </w:t>
      </w:r>
      <w:r w:rsidR="00734F60" w:rsidRPr="00B03B6B">
        <w:rPr>
          <w:sz w:val="28"/>
          <w:szCs w:val="28"/>
        </w:rPr>
        <w:t xml:space="preserve">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lastRenderedPageBreak/>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F6135">
        <w:rPr>
          <w:rFonts w:ascii="Times New Roman" w:eastAsia="Calibri" w:hAnsi="Times New Roman"/>
          <w:sz w:val="28"/>
          <w:szCs w:val="28"/>
        </w:rPr>
        <w:t>2</w:t>
      </w:r>
      <w:r w:rsidR="007D7098">
        <w:rPr>
          <w:rFonts w:ascii="Times New Roman" w:eastAsia="Calibri" w:hAnsi="Times New Roman"/>
          <w:sz w:val="28"/>
          <w:szCs w:val="28"/>
        </w:rPr>
        <w:t>8</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B31EE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D255A">
        <w:rPr>
          <w:rFonts w:ascii="Times New Roman" w:eastAsia="Calibri" w:hAnsi="Times New Roman"/>
          <w:sz w:val="28"/>
          <w:szCs w:val="28"/>
        </w:rPr>
        <w:t>5</w:t>
      </w:r>
      <w:r w:rsidR="00B31EE2">
        <w:rPr>
          <w:rFonts w:ascii="Times New Roman" w:eastAsia="Calibri" w:hAnsi="Times New Roman"/>
          <w:sz w:val="28"/>
          <w:szCs w:val="28"/>
        </w:rPr>
        <w:t>8</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31EE2">
        <w:rPr>
          <w:rFonts w:ascii="Times New Roman" w:hAnsi="Times New Roman"/>
          <w:sz w:val="28"/>
          <w:szCs w:val="28"/>
        </w:rPr>
        <w:t>Шаймухаметовой В.М.</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FF6135">
        <w:rPr>
          <w:rFonts w:ascii="Times New Roman" w:eastAsia="Calibri" w:hAnsi="Times New Roman"/>
          <w:sz w:val="28"/>
          <w:szCs w:val="28"/>
        </w:rPr>
        <w:t>2</w:t>
      </w:r>
      <w:r w:rsidR="007D7098">
        <w:rPr>
          <w:rFonts w:ascii="Times New Roman" w:eastAsia="Calibri" w:hAnsi="Times New Roman"/>
          <w:sz w:val="28"/>
          <w:szCs w:val="28"/>
        </w:rPr>
        <w:t>8</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31EE2">
        <w:rPr>
          <w:rFonts w:ascii="Times New Roman" w:eastAsia="Calibri" w:hAnsi="Times New Roman"/>
          <w:sz w:val="28"/>
          <w:szCs w:val="28"/>
        </w:rPr>
        <w:t>6</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C42AED">
        <w:rPr>
          <w:rFonts w:ascii="Times New Roman" w:hAnsi="Times New Roman"/>
          <w:color w:val="000000"/>
          <w:sz w:val="28"/>
          <w:szCs w:val="28"/>
        </w:rPr>
        <w:t>10</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7D7098" w:rsidP="00B96FF3">
      <w:pPr>
        <w:pStyle w:val="a7"/>
        <w:autoSpaceDE w:val="0"/>
        <w:autoSpaceDN w:val="0"/>
        <w:adjustRightInd w:val="0"/>
        <w:ind w:left="0"/>
        <w:jc w:val="both"/>
        <w:rPr>
          <w:noProof/>
          <w:sz w:val="28"/>
          <w:szCs w:val="28"/>
        </w:rPr>
      </w:pPr>
      <w:r>
        <w:rPr>
          <w:noProof/>
          <w:sz w:val="28"/>
          <w:szCs w:val="28"/>
        </w:rPr>
        <w:t xml:space="preserve">   </w:t>
      </w:r>
    </w:p>
    <w:p w:rsidR="007D7098" w:rsidRDefault="007D7098" w:rsidP="00B96FF3">
      <w:pPr>
        <w:pStyle w:val="a7"/>
        <w:autoSpaceDE w:val="0"/>
        <w:autoSpaceDN w:val="0"/>
        <w:adjustRightInd w:val="0"/>
        <w:ind w:left="0"/>
        <w:jc w:val="both"/>
        <w:rPr>
          <w:noProof/>
          <w:sz w:val="28"/>
          <w:szCs w:val="28"/>
        </w:rPr>
      </w:pPr>
    </w:p>
    <w:p w:rsidR="007D7098" w:rsidRDefault="007D709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7D7098">
        <w:rPr>
          <w:noProof/>
          <w:sz w:val="28"/>
          <w:szCs w:val="28"/>
        </w:rPr>
        <w:t xml:space="preserve">       </w:t>
      </w:r>
      <w:r w:rsidR="007D7098">
        <w:rPr>
          <w:noProof/>
        </w:rPr>
        <w:drawing>
          <wp:anchor distT="0" distB="0" distL="114300" distR="114300" simplePos="0" relativeHeight="251658240" behindDoc="0" locked="0" layoutInCell="1" allowOverlap="1">
            <wp:simplePos x="0" y="0"/>
            <wp:positionH relativeFrom="column">
              <wp:posOffset>2343150</wp:posOffset>
            </wp:positionH>
            <wp:positionV relativeFrom="paragraph">
              <wp:posOffset>2540</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098">
        <w:rPr>
          <w:noProof/>
          <w:sz w:val="28"/>
          <w:szCs w:val="28"/>
        </w:rPr>
        <w:t xml:space="preserve"> </w:t>
      </w:r>
      <w:r w:rsidR="009B4095">
        <w:rPr>
          <w:noProof/>
          <w:sz w:val="28"/>
          <w:szCs w:val="28"/>
        </w:rPr>
        <w:tab/>
      </w:r>
    </w:p>
    <w:p w:rsidR="00B96FF3" w:rsidRPr="00EA04DB" w:rsidRDefault="00CE3FAA" w:rsidP="007D7098">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7D7098">
        <w:rPr>
          <w:sz w:val="28"/>
          <w:szCs w:val="28"/>
        </w:rPr>
        <w:t>В.М. Шаймухаметова</w:t>
      </w:r>
      <w:r w:rsidR="00FE0E29">
        <w:rPr>
          <w:sz w:val="28"/>
          <w:szCs w:val="28"/>
        </w:rPr>
        <w:t xml:space="preserve">            </w:t>
      </w:r>
      <w:r w:rsidR="00B96FF3">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E9F" w:rsidRDefault="00BD0E9F" w:rsidP="002E73CB">
      <w:r>
        <w:separator/>
      </w:r>
    </w:p>
  </w:endnote>
  <w:endnote w:type="continuationSeparator" w:id="0">
    <w:p w:rsidR="00BD0E9F" w:rsidRDefault="00BD0E9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E9F" w:rsidRDefault="00BD0E9F" w:rsidP="002E73CB">
      <w:r>
        <w:separator/>
      </w:r>
    </w:p>
  </w:footnote>
  <w:footnote w:type="continuationSeparator" w:id="0">
    <w:p w:rsidR="00BD0E9F" w:rsidRDefault="00BD0E9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28CC6E48"/>
    <w:lvl w:ilvl="0" w:tplc="5EA69ED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209"/>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05F"/>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97C"/>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112"/>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304"/>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657"/>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098"/>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3234"/>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EE2"/>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0E9F"/>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4F"/>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AED"/>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4C2F"/>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3BB0"/>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467C7"/>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595BD-BD3F-4BC0-B96E-9A42F2CE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5</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11773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152</cp:revision>
  <cp:lastPrinted>2020-02-17T08:10:00Z</cp:lastPrinted>
  <dcterms:created xsi:type="dcterms:W3CDTF">2023-04-11T07:20:00Z</dcterms:created>
  <dcterms:modified xsi:type="dcterms:W3CDTF">2025-03-28T09:06:00Z</dcterms:modified>
</cp:coreProperties>
</file>